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8573" w14:textId="7F3E9C34" w:rsidR="00263B0E" w:rsidRDefault="00263B0E" w:rsidP="00E44647">
      <w:pPr>
        <w:spacing w:line="400" w:lineRule="exact"/>
        <w:jc w:val="center"/>
        <w:rPr>
          <w:b/>
          <w:bCs/>
        </w:rPr>
      </w:pPr>
      <w:r w:rsidRPr="00263B0E">
        <w:rPr>
          <w:b/>
          <w:bCs/>
        </w:rPr>
        <w:t xml:space="preserve">KHẨU HIỆU </w:t>
      </w:r>
      <w:r w:rsidR="006125ED">
        <w:rPr>
          <w:b/>
          <w:bCs/>
        </w:rPr>
        <w:t xml:space="preserve">TUYÊN TRUYỀN VỀ </w:t>
      </w:r>
      <w:r w:rsidRPr="00263B0E">
        <w:rPr>
          <w:b/>
          <w:bCs/>
        </w:rPr>
        <w:t>NGÀNH TUYÊN GIÁO</w:t>
      </w:r>
      <w:r w:rsidR="006125ED">
        <w:rPr>
          <w:b/>
          <w:bCs/>
        </w:rPr>
        <w:t xml:space="preserve"> CỦA ĐẢNG</w:t>
      </w:r>
    </w:p>
    <w:p w14:paraId="7B2ECC18" w14:textId="1124D108" w:rsidR="00E44647" w:rsidRDefault="0042609F" w:rsidP="00E44647">
      <w:pPr>
        <w:spacing w:line="400" w:lineRule="exact"/>
        <w:jc w:val="center"/>
        <w:rPr>
          <w:b/>
          <w:bCs/>
        </w:rPr>
      </w:pPr>
      <w:r>
        <w:rPr>
          <w:b/>
          <w:bCs/>
        </w:rPr>
        <w:t>-------</w:t>
      </w:r>
    </w:p>
    <w:p w14:paraId="274A39BC" w14:textId="5DC95BB9" w:rsidR="00100614" w:rsidRPr="006A3A1A" w:rsidRDefault="006A3A1A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Tuyên giáo - </w:t>
      </w:r>
      <w:r w:rsidR="000E5B03" w:rsidRPr="006A3A1A">
        <w:t>Đi trước mở đường, đi cùng thực hiện, đi sau tổng kết</w:t>
      </w:r>
      <w:r w:rsidR="00576E1A">
        <w:t>!</w:t>
      </w:r>
    </w:p>
    <w:p w14:paraId="5BC31009" w14:textId="61554BEA" w:rsidR="008C1DBB" w:rsidRDefault="00092634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 w:rsidRPr="006A3A1A">
        <w:t>Chủ động, nhạy bén, ki</w:t>
      </w:r>
      <w:r w:rsidR="00190C83">
        <w:t>ê</w:t>
      </w:r>
      <w:r w:rsidRPr="006A3A1A">
        <w:t>n quyết đấu tranh phản bác các quan điểm sai trái</w:t>
      </w:r>
      <w:r w:rsidR="004E793C" w:rsidRPr="006A3A1A">
        <w:t>, thù địch</w:t>
      </w:r>
      <w:r w:rsidR="001C66F3">
        <w:t>, bảo vệ nền tảng tư tưởng của Đảng</w:t>
      </w:r>
      <w:r w:rsidR="00576E1A">
        <w:t>!</w:t>
      </w:r>
    </w:p>
    <w:p w14:paraId="4CEEA3E9" w14:textId="2C482C7E" w:rsidR="00961EDE" w:rsidRDefault="00576E1A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>N</w:t>
      </w:r>
      <w:r w:rsidR="00961EDE">
        <w:t xml:space="preserve">âng cao hơn nữa tính chiến đấu, tính thuyết phục, </w:t>
      </w:r>
      <w:r w:rsidR="00AF5B7B">
        <w:t>hiệu quả, đáp ứng yêu cầu nhiệm vụ</w:t>
      </w:r>
      <w:r>
        <w:t xml:space="preserve"> ngành Tuyên giáo trong tình hình mới!</w:t>
      </w:r>
    </w:p>
    <w:p w14:paraId="23EDCA53" w14:textId="5ADAC89A" w:rsidR="00177A23" w:rsidRDefault="00DF7454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Tuyên giáo </w:t>
      </w:r>
      <w:r w:rsidR="00493302">
        <w:t xml:space="preserve">- </w:t>
      </w:r>
      <w:r>
        <w:t>kết nối ý đảng</w:t>
      </w:r>
      <w:r w:rsidR="00493302">
        <w:t xml:space="preserve"> lòng dân, tăng cường lòng tự hào dân tộc, nuôi dưỡng khát vọng Việt Nam</w:t>
      </w:r>
      <w:r w:rsidR="002C0222">
        <w:t>!</w:t>
      </w:r>
    </w:p>
    <w:p w14:paraId="4F370C69" w14:textId="5F707637" w:rsidR="00493302" w:rsidRDefault="002A27F3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Công tác tuyên giáo: đồng hành lịch sử, </w:t>
      </w:r>
      <w:r w:rsidR="00660806">
        <w:t>kết nối</w:t>
      </w:r>
      <w:r>
        <w:t xml:space="preserve"> hiện tại, </w:t>
      </w:r>
      <w:r w:rsidR="008D1194">
        <w:t xml:space="preserve">tham mưu </w:t>
      </w:r>
      <w:r>
        <w:t>định hướng tương lai</w:t>
      </w:r>
      <w:r w:rsidR="002C0222">
        <w:t>!</w:t>
      </w:r>
    </w:p>
    <w:p w14:paraId="17F7396F" w14:textId="24796B41" w:rsidR="002C0222" w:rsidRDefault="002C0222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>Ngành Tuyên giáo: Tiên phong, trọng tâm, thuyết phục!</w:t>
      </w:r>
    </w:p>
    <w:p w14:paraId="5FF1EDD9" w14:textId="05FBE02E" w:rsidR="0011791A" w:rsidRDefault="0011791A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>Ngành Tuyên giáo: Chủ động, sáng tạo, bám sát thực tiễn!</w:t>
      </w:r>
    </w:p>
    <w:p w14:paraId="20EADADA" w14:textId="2AEF70D0" w:rsidR="0011791A" w:rsidRDefault="00403B6C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>Công tác tuyên giáo, công tác tư tưởng phải là nhiệm vụ của cả hệ thống chính trị!</w:t>
      </w:r>
    </w:p>
    <w:p w14:paraId="0B98C3D9" w14:textId="60328B74" w:rsidR="00403B6C" w:rsidRDefault="0058501D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>Tự hào truyền thống ngành Tuyên giáo của Đảng: tiếp tục đổi mới, nâng cao hiệu quả, đáp ứng yêu cầu thời đại mới!</w:t>
      </w:r>
    </w:p>
    <w:p w14:paraId="62756064" w14:textId="01D53FE7" w:rsidR="0048423D" w:rsidRDefault="001A5583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48423D">
        <w:t xml:space="preserve">Ngành Tuyên giáo: cầu nối </w:t>
      </w:r>
      <w:r w:rsidR="00D016A2">
        <w:t xml:space="preserve">tình cảm, </w:t>
      </w:r>
      <w:r w:rsidR="0048423D">
        <w:t>tư tưởng, chính trị của Đảng</w:t>
      </w:r>
      <w:r>
        <w:t>!</w:t>
      </w:r>
    </w:p>
    <w:p w14:paraId="2440FE7F" w14:textId="6D01415B" w:rsidR="00A43324" w:rsidRDefault="001A5583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A43324">
        <w:t>Giữ trọn niềm tin, tiên phong trên mặt trận tư tưởng - văn hóa của Đảng</w:t>
      </w:r>
      <w:r>
        <w:t>!</w:t>
      </w:r>
    </w:p>
    <w:p w14:paraId="64FAC0E3" w14:textId="0F3DF00D" w:rsidR="002C0222" w:rsidRDefault="00457351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Mỗi cán bộ Tuyên giáo là một chiến sĩ xung kích trên mặt trận tư tưởng, văn hóa của Đảng!</w:t>
      </w:r>
    </w:p>
    <w:p w14:paraId="18E3589F" w14:textId="73E0C70A" w:rsidR="009779B3" w:rsidRDefault="001A5583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9779B3">
        <w:t xml:space="preserve">Cán bộ </w:t>
      </w:r>
      <w:r w:rsidR="003C3AEF">
        <w:t>T</w:t>
      </w:r>
      <w:r w:rsidR="009779B3">
        <w:t xml:space="preserve">uyên giáo </w:t>
      </w:r>
      <w:r w:rsidR="00D016A2">
        <w:t>-</w:t>
      </w:r>
      <w:r w:rsidR="009779B3">
        <w:t xml:space="preserve"> lực lượng tham mưu chiến lược của Đảng trên mặt trận tư tưởng!</w:t>
      </w:r>
    </w:p>
    <w:p w14:paraId="64CB921E" w14:textId="79C432C0" w:rsidR="009779B3" w:rsidRPr="003C3AEF" w:rsidRDefault="0011791A" w:rsidP="001418CE">
      <w:pPr>
        <w:pStyle w:val="ListParagraph"/>
        <w:numPr>
          <w:ilvl w:val="0"/>
          <w:numId w:val="1"/>
        </w:numPr>
        <w:spacing w:line="360" w:lineRule="auto"/>
        <w:jc w:val="both"/>
        <w:rPr>
          <w:spacing w:val="-4"/>
        </w:rPr>
      </w:pPr>
      <w:r w:rsidRPr="003C3AEF">
        <w:rPr>
          <w:spacing w:val="-4"/>
        </w:rPr>
        <w:t xml:space="preserve"> </w:t>
      </w:r>
      <w:r w:rsidR="009779B3" w:rsidRPr="003C3AEF">
        <w:rPr>
          <w:spacing w:val="-4"/>
        </w:rPr>
        <w:t xml:space="preserve">Cán bộ </w:t>
      </w:r>
      <w:r w:rsidR="003C3AEF" w:rsidRPr="003C3AEF">
        <w:rPr>
          <w:spacing w:val="-4"/>
        </w:rPr>
        <w:t>T</w:t>
      </w:r>
      <w:r w:rsidR="009779B3" w:rsidRPr="003C3AEF">
        <w:rPr>
          <w:spacing w:val="-4"/>
        </w:rPr>
        <w:t>uyên giáo: bản lĩnh, năng động, nỗ lực rèn luyện, say mê công tác</w:t>
      </w:r>
      <w:r w:rsidR="001418CE" w:rsidRPr="003C3AEF">
        <w:rPr>
          <w:spacing w:val="-4"/>
        </w:rPr>
        <w:t>!</w:t>
      </w:r>
    </w:p>
    <w:p w14:paraId="4DC14B42" w14:textId="0398B8EC" w:rsidR="009779B3" w:rsidRDefault="0048423D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Xây dựng đội ngũ cán bộ Tuyên giáo vừa “hồng” vừa “chuyên”</w:t>
      </w:r>
      <w:r w:rsidR="00B21297">
        <w:t>, ngang tầm nhiệm vụ thời kỳ mới!</w:t>
      </w:r>
    </w:p>
    <w:p w14:paraId="7647EB84" w14:textId="6565E743" w:rsidR="00B21297" w:rsidRDefault="001A5583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B21297">
        <w:t>Cán bộ Tuyên giáo hướng về cơ sở, bám sát thực tiễn, gắn bó mật thiết với Nhân dân!</w:t>
      </w:r>
    </w:p>
    <w:p w14:paraId="20B9FB29" w14:textId="1165D4F4" w:rsidR="00B21297" w:rsidRDefault="001A5583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E20994">
        <w:t>Mỗi cán bộ Tuyên giáo phải là nhịp cầu nối giữa Nhân dân với Đảng!</w:t>
      </w:r>
    </w:p>
    <w:p w14:paraId="21689729" w14:textId="0AA73F6E" w:rsidR="00E20994" w:rsidRDefault="001A5583" w:rsidP="001418C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E20994">
        <w:t>Mỗi cán bộ Tuyên giáo phải là tấm gương tiêu biểu trên mặt trận tư tưởng!</w:t>
      </w:r>
    </w:p>
    <w:sectPr w:rsidR="00E20994" w:rsidSect="008A4280">
      <w:pgSz w:w="11910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F3CE9"/>
    <w:multiLevelType w:val="hybridMultilevel"/>
    <w:tmpl w:val="31F8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E1"/>
    <w:rsid w:val="00016537"/>
    <w:rsid w:val="00092634"/>
    <w:rsid w:val="000E5B03"/>
    <w:rsid w:val="00100614"/>
    <w:rsid w:val="00102A0E"/>
    <w:rsid w:val="0011791A"/>
    <w:rsid w:val="00120C48"/>
    <w:rsid w:val="001418CE"/>
    <w:rsid w:val="00144DFC"/>
    <w:rsid w:val="00144F59"/>
    <w:rsid w:val="00177A23"/>
    <w:rsid w:val="00190C83"/>
    <w:rsid w:val="001A5583"/>
    <w:rsid w:val="001C66F3"/>
    <w:rsid w:val="00263B0E"/>
    <w:rsid w:val="002758DA"/>
    <w:rsid w:val="002A27F3"/>
    <w:rsid w:val="002A44ED"/>
    <w:rsid w:val="002C0222"/>
    <w:rsid w:val="002F2B41"/>
    <w:rsid w:val="003665BE"/>
    <w:rsid w:val="003B0DCA"/>
    <w:rsid w:val="003C3AEF"/>
    <w:rsid w:val="00403B6C"/>
    <w:rsid w:val="0042609F"/>
    <w:rsid w:val="00441AE0"/>
    <w:rsid w:val="00457351"/>
    <w:rsid w:val="0048423D"/>
    <w:rsid w:val="00493302"/>
    <w:rsid w:val="004A3100"/>
    <w:rsid w:val="004D4998"/>
    <w:rsid w:val="004E793C"/>
    <w:rsid w:val="004F656B"/>
    <w:rsid w:val="00576E1A"/>
    <w:rsid w:val="0058288E"/>
    <w:rsid w:val="0058501D"/>
    <w:rsid w:val="0059699F"/>
    <w:rsid w:val="00604623"/>
    <w:rsid w:val="006125ED"/>
    <w:rsid w:val="00660806"/>
    <w:rsid w:val="006A3A1A"/>
    <w:rsid w:val="006E1E92"/>
    <w:rsid w:val="00741F97"/>
    <w:rsid w:val="00755403"/>
    <w:rsid w:val="007F5067"/>
    <w:rsid w:val="00881AED"/>
    <w:rsid w:val="008A4280"/>
    <w:rsid w:val="008C1DBB"/>
    <w:rsid w:val="008D1194"/>
    <w:rsid w:val="008F3B0E"/>
    <w:rsid w:val="00934A74"/>
    <w:rsid w:val="00961EDE"/>
    <w:rsid w:val="00975104"/>
    <w:rsid w:val="009779B3"/>
    <w:rsid w:val="009F3855"/>
    <w:rsid w:val="00A06FC2"/>
    <w:rsid w:val="00A43324"/>
    <w:rsid w:val="00A6705A"/>
    <w:rsid w:val="00A97D67"/>
    <w:rsid w:val="00AF5B7B"/>
    <w:rsid w:val="00B21297"/>
    <w:rsid w:val="00B554BE"/>
    <w:rsid w:val="00C27FE1"/>
    <w:rsid w:val="00C5221E"/>
    <w:rsid w:val="00D016A2"/>
    <w:rsid w:val="00D752B6"/>
    <w:rsid w:val="00DF5AF7"/>
    <w:rsid w:val="00DF7454"/>
    <w:rsid w:val="00E20994"/>
    <w:rsid w:val="00E44647"/>
    <w:rsid w:val="00EB4B5D"/>
    <w:rsid w:val="00EF4862"/>
    <w:rsid w:val="00F40101"/>
    <w:rsid w:val="00F6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D0D5"/>
  <w15:chartTrackingRefBased/>
  <w15:docId w15:val="{0F22F7D8-14BB-4B27-BB66-4922A8E9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before="120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lanhuong.dntw@gmail.com</cp:lastModifiedBy>
  <cp:revision>2</cp:revision>
  <cp:lastPrinted>2023-07-17T09:12:00Z</cp:lastPrinted>
  <dcterms:created xsi:type="dcterms:W3CDTF">2023-07-24T14:24:00Z</dcterms:created>
  <dcterms:modified xsi:type="dcterms:W3CDTF">2023-07-24T14:24:00Z</dcterms:modified>
</cp:coreProperties>
</file>